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C" w:rsidRDefault="00044D1C" w:rsidP="00044D1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485900" cy="1283335"/>
            <wp:effectExtent l="19050" t="0" r="0" b="0"/>
            <wp:wrapNone/>
            <wp:docPr id="3" name="Рисунок 3" descr="Герб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18000"/>
                    </a:blip>
                    <a:srcRect l="45285" t="8597" r="39575" b="8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D1C" w:rsidRDefault="00044D1C" w:rsidP="00044D1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38735</wp:posOffset>
            </wp:positionV>
            <wp:extent cx="1336040" cy="1943100"/>
            <wp:effectExtent l="0" t="0" r="0" b="0"/>
            <wp:wrapNone/>
            <wp:docPr id="4" name="Рисунок 4" descr="Герб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6000" contrast="18000"/>
                    </a:blip>
                    <a:srcRect l="64706" t="9642" r="19118" b="7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38735</wp:posOffset>
            </wp:positionV>
            <wp:extent cx="1447165" cy="1828800"/>
            <wp:effectExtent l="0" t="0" r="0" b="0"/>
            <wp:wrapNone/>
            <wp:docPr id="5" name="Рисунок 5" descr="Герб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6000" contrast="6000"/>
                    </a:blip>
                    <a:srcRect l="24760" t="10684" r="57797" b="7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22.5pt;margin-top:9.9pt;width:477.75pt;height:585.95pt;z-index:251660288" stroked="f">
            <v:textbox>
              <w:txbxContent>
                <w:p w:rsidR="00044D1C" w:rsidRPr="004D04AF" w:rsidRDefault="00044D1C" w:rsidP="00044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D04AF">
                    <w:rPr>
                      <w:b/>
                      <w:sz w:val="26"/>
                      <w:szCs w:val="26"/>
                    </w:rPr>
                    <w:t>ПАМЯТКА ДЛЯ  РОДИТЕЛЕЙ</w:t>
                  </w:r>
                </w:p>
                <w:p w:rsidR="00044D1C" w:rsidRPr="007D56C3" w:rsidRDefault="00044D1C" w:rsidP="00044D1C">
                  <w:pPr>
                    <w:rPr>
                      <w:sz w:val="26"/>
                      <w:szCs w:val="26"/>
                    </w:rPr>
                  </w:pP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Детский сад работает 5 дней в неделю с 7</w:t>
                  </w:r>
                  <w:r w:rsidRPr="007D56C3">
                    <w:rPr>
                      <w:sz w:val="26"/>
                      <w:szCs w:val="26"/>
                      <w:vertAlign w:val="superscript"/>
                    </w:rPr>
                    <w:t>00</w:t>
                  </w:r>
                  <w:r w:rsidRPr="007D56C3">
                    <w:rPr>
                      <w:sz w:val="26"/>
                      <w:szCs w:val="26"/>
                    </w:rPr>
                    <w:t xml:space="preserve"> до 19</w:t>
                  </w:r>
                  <w:r w:rsidRPr="007D56C3">
                    <w:rPr>
                      <w:sz w:val="26"/>
                      <w:szCs w:val="26"/>
                      <w:vertAlign w:val="superscript"/>
                    </w:rPr>
                    <w:t>00</w:t>
                  </w:r>
                  <w:r w:rsidRPr="007D56C3">
                    <w:rPr>
                      <w:sz w:val="26"/>
                      <w:szCs w:val="26"/>
                    </w:rPr>
                    <w:t>. Выходными днями являются общегосударственные праздничные дни. Приём детей с 7</w:t>
                  </w:r>
                  <w:r w:rsidRPr="007D56C3">
                    <w:rPr>
                      <w:sz w:val="26"/>
                      <w:szCs w:val="26"/>
                      <w:vertAlign w:val="superscript"/>
                    </w:rPr>
                    <w:t>00</w:t>
                  </w:r>
                  <w:r w:rsidRPr="007D56C3">
                    <w:rPr>
                      <w:sz w:val="26"/>
                      <w:szCs w:val="26"/>
                    </w:rPr>
                    <w:t xml:space="preserve"> до 8</w:t>
                  </w:r>
                  <w:r>
                    <w:rPr>
                      <w:sz w:val="26"/>
                      <w:szCs w:val="26"/>
                      <w:vertAlign w:val="superscript"/>
                    </w:rPr>
                    <w:t>00</w:t>
                  </w:r>
                  <w:r w:rsidRPr="007D56C3">
                    <w:rPr>
                      <w:sz w:val="26"/>
                      <w:szCs w:val="26"/>
                      <w:vertAlign w:val="superscript"/>
                    </w:rPr>
                    <w:t xml:space="preserve"> </w:t>
                  </w:r>
                  <w:r w:rsidRPr="007D56C3">
                    <w:rPr>
                      <w:sz w:val="26"/>
                      <w:szCs w:val="26"/>
                    </w:rPr>
                    <w:t>(если нет заявления, разрешающего приводить позже в период адаптации).</w:t>
                  </w: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Помните: своевременный приход и уход ребенка – необходимое условие успешной реализации воспитательно-образовательного процесса.</w:t>
                  </w: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 xml:space="preserve">О невозможности прихода ребенка в детский сад по болезни или другой уважительной причине </w:t>
                  </w:r>
                  <w:r>
                    <w:rPr>
                      <w:sz w:val="26"/>
                      <w:szCs w:val="26"/>
                    </w:rPr>
                    <w:t>необходимо обязательно сообщить по телефону ДОУ 6-46-98.</w:t>
                  </w:r>
                  <w:r w:rsidRPr="007D56C3">
                    <w:rPr>
                      <w:sz w:val="26"/>
                      <w:szCs w:val="26"/>
                    </w:rPr>
                    <w:t xml:space="preserve"> </w:t>
                  </w: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Заранее сообщите воспитателю, кто будет забирать ребенка. Запрещается отдавать ребенка людям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7D56C3">
                    <w:rPr>
                      <w:sz w:val="26"/>
                      <w:szCs w:val="26"/>
                    </w:rPr>
                    <w:t xml:space="preserve"> не достигшим 16-летнего возраста.</w:t>
                  </w: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 xml:space="preserve">Ребенок, не посещающий детский сад более трех дней, должен иметь справку от врача. </w:t>
                  </w:r>
                </w:p>
                <w:p w:rsidR="00044D1C" w:rsidRPr="007D56C3" w:rsidRDefault="00044D1C" w:rsidP="00044D1C">
                  <w:p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Требования к внешнему виду и одежде детей:</w:t>
                  </w:r>
                </w:p>
                <w:p w:rsidR="00044D1C" w:rsidRPr="007D56C3" w:rsidRDefault="00044D1C" w:rsidP="00044D1C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опрятный вид, наличие всех пуговиц и застежек;</w:t>
                  </w:r>
                </w:p>
                <w:p w:rsidR="00044D1C" w:rsidRPr="007D56C3" w:rsidRDefault="00044D1C" w:rsidP="00044D1C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чистое лицо, руки, ноги, туловище, подстриженные ногти;</w:t>
                  </w:r>
                </w:p>
                <w:p w:rsidR="00044D1C" w:rsidRPr="007D56C3" w:rsidRDefault="00044D1C" w:rsidP="00044D1C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ухоженные волосы;</w:t>
                  </w:r>
                </w:p>
                <w:p w:rsidR="00044D1C" w:rsidRPr="007D56C3" w:rsidRDefault="00044D1C" w:rsidP="00044D1C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маркированная одежда</w:t>
                  </w:r>
                  <w:r>
                    <w:rPr>
                      <w:sz w:val="26"/>
                      <w:szCs w:val="26"/>
                    </w:rPr>
                    <w:t xml:space="preserve"> (для детей до 4-х лет)</w:t>
                  </w:r>
                  <w:r w:rsidRPr="007D56C3">
                    <w:rPr>
                      <w:sz w:val="26"/>
                      <w:szCs w:val="26"/>
                    </w:rPr>
                    <w:t>;</w:t>
                  </w:r>
                </w:p>
                <w:p w:rsidR="00044D1C" w:rsidRPr="007D56C3" w:rsidRDefault="00044D1C" w:rsidP="00044D1C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наличие носовых платков.</w:t>
                  </w:r>
                </w:p>
                <w:p w:rsidR="00044D1C" w:rsidRPr="007D56C3" w:rsidRDefault="00044D1C" w:rsidP="00044D1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</w:t>
                  </w:r>
                  <w:r w:rsidRPr="007D56C3">
                    <w:rPr>
                      <w:sz w:val="26"/>
                      <w:szCs w:val="26"/>
                    </w:rPr>
                    <w:t>ля создания комфортных условий пребывания ребенка в ДОУ необходимы:</w:t>
                  </w:r>
                </w:p>
                <w:p w:rsidR="00044D1C" w:rsidRPr="007D56C3" w:rsidRDefault="00044D1C" w:rsidP="00044D1C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комплекты сменного белья;</w:t>
                  </w:r>
                </w:p>
                <w:p w:rsidR="00044D1C" w:rsidRPr="007D56C3" w:rsidRDefault="00044D1C" w:rsidP="00044D1C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пижама для сна</w:t>
                  </w:r>
                  <w:r>
                    <w:rPr>
                      <w:sz w:val="26"/>
                      <w:szCs w:val="26"/>
                    </w:rPr>
                    <w:t xml:space="preserve"> (при необходимости)</w:t>
                  </w:r>
                  <w:r w:rsidRPr="007D56C3">
                    <w:rPr>
                      <w:sz w:val="26"/>
                      <w:szCs w:val="26"/>
                    </w:rPr>
                    <w:t>;</w:t>
                  </w:r>
                </w:p>
                <w:p w:rsidR="00044D1C" w:rsidRPr="007D56C3" w:rsidRDefault="00044D1C" w:rsidP="00044D1C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спортивная одежда</w:t>
                  </w:r>
                  <w:r>
                    <w:rPr>
                      <w:sz w:val="26"/>
                      <w:szCs w:val="26"/>
                    </w:rPr>
                    <w:t xml:space="preserve"> (по согласованию с педагогами группы)</w:t>
                  </w:r>
                  <w:r w:rsidRPr="007D56C3">
                    <w:rPr>
                      <w:sz w:val="26"/>
                      <w:szCs w:val="26"/>
                    </w:rPr>
                    <w:t>.</w:t>
                  </w: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Одежда должна соответствовать времени года и температуре воздуха. Нежелательно ношение комбинезонов</w:t>
                  </w:r>
                  <w:r>
                    <w:rPr>
                      <w:sz w:val="26"/>
                      <w:szCs w:val="26"/>
                    </w:rPr>
                    <w:t>, обуви со шнурками, сложно застегивающимися застежками и т.п.</w:t>
                  </w:r>
                  <w:r w:rsidRPr="00D351FD">
                    <w:t xml:space="preserve"> </w:t>
                  </w:r>
                  <w:r w:rsidRPr="00D351FD">
                    <w:rPr>
                      <w:sz w:val="26"/>
                      <w:szCs w:val="26"/>
                    </w:rPr>
                    <w:t>для детей 2-4-летнего</w:t>
                  </w:r>
                  <w:r>
                    <w:rPr>
                      <w:sz w:val="26"/>
                      <w:szCs w:val="26"/>
                    </w:rPr>
                    <w:t>возраста.</w:t>
                  </w: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Для предотвращения травматизма, проверяйте содержимое карманов одежды детей на наличие опасных предметов.</w:t>
                  </w: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Категорически запрещается приносить в ДОУ острые, режущие, стеклянные, а также мелкие предметы.</w:t>
                  </w:r>
                </w:p>
                <w:p w:rsidR="00044D1C" w:rsidRPr="007D56C3" w:rsidRDefault="00044D1C" w:rsidP="00044D1C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7D56C3">
                    <w:rPr>
                      <w:sz w:val="26"/>
                      <w:szCs w:val="26"/>
                    </w:rPr>
                    <w:t>Категорически запрещается приносить лекарственные препараты.</w:t>
                  </w:r>
                </w:p>
                <w:p w:rsidR="00044D1C" w:rsidRDefault="00044D1C" w:rsidP="00044D1C"/>
              </w:txbxContent>
            </v:textbox>
          </v:rect>
        </w:pict>
      </w: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Pr="00E04F97" w:rsidRDefault="00044D1C" w:rsidP="00044D1C">
      <w:pPr>
        <w:ind w:left="708"/>
        <w:jc w:val="center"/>
        <w:rPr>
          <w:sz w:val="28"/>
          <w:szCs w:val="28"/>
        </w:rPr>
      </w:pPr>
      <w:r w:rsidRPr="00E04F97">
        <w:rPr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</w:p>
    <w:p w:rsidR="00044D1C" w:rsidRDefault="00044D1C" w:rsidP="00044D1C">
      <w:pPr>
        <w:ind w:left="708"/>
        <w:jc w:val="center"/>
        <w:rPr>
          <w:sz w:val="28"/>
          <w:szCs w:val="28"/>
        </w:rPr>
      </w:pPr>
      <w:r w:rsidRPr="00E04F97">
        <w:rPr>
          <w:sz w:val="28"/>
          <w:szCs w:val="28"/>
        </w:rPr>
        <w:t>«Детский сад общеразвивающего вида с приоритетным осуществлением деяте</w:t>
      </w:r>
      <w:r>
        <w:rPr>
          <w:sz w:val="28"/>
          <w:szCs w:val="28"/>
        </w:rPr>
        <w:t xml:space="preserve">льности по познавательно-речевому </w:t>
      </w:r>
      <w:r w:rsidRPr="00E04F97">
        <w:rPr>
          <w:sz w:val="28"/>
          <w:szCs w:val="28"/>
        </w:rPr>
        <w:t xml:space="preserve"> направлению развития детей </w:t>
      </w:r>
    </w:p>
    <w:p w:rsidR="00044D1C" w:rsidRPr="00E04F97" w:rsidRDefault="00044D1C" w:rsidP="00044D1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№31 «Аленушка</w:t>
      </w:r>
      <w:r w:rsidRPr="00E04F97">
        <w:rPr>
          <w:sz w:val="28"/>
          <w:szCs w:val="28"/>
        </w:rPr>
        <w:t>» города Лесосибирска»</w:t>
      </w:r>
    </w:p>
    <w:p w:rsidR="00044D1C" w:rsidRPr="00E04F97" w:rsidRDefault="00044D1C" w:rsidP="00044D1C">
      <w:pPr>
        <w:ind w:left="708"/>
        <w:rPr>
          <w:sz w:val="28"/>
          <w:szCs w:val="28"/>
        </w:rPr>
      </w:pPr>
    </w:p>
    <w:p w:rsidR="00044D1C" w:rsidRDefault="00044D1C" w:rsidP="00044D1C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662544, г. </w:t>
      </w:r>
      <w:proofErr w:type="spellStart"/>
      <w:r>
        <w:rPr>
          <w:sz w:val="18"/>
          <w:szCs w:val="18"/>
        </w:rPr>
        <w:t>Лесосибирск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4D1C" w:rsidRDefault="00044D1C" w:rsidP="00044D1C">
      <w:pPr>
        <w:ind w:left="708"/>
        <w:rPr>
          <w:sz w:val="18"/>
          <w:szCs w:val="18"/>
        </w:rPr>
      </w:pPr>
      <w:r w:rsidRPr="00903032">
        <w:rPr>
          <w:sz w:val="18"/>
          <w:szCs w:val="18"/>
        </w:rPr>
        <w:t xml:space="preserve">Красноярский край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044D1C" w:rsidRDefault="00044D1C" w:rsidP="00044D1C">
      <w:pPr>
        <w:ind w:left="708"/>
        <w:rPr>
          <w:sz w:val="18"/>
          <w:szCs w:val="18"/>
        </w:rPr>
      </w:pPr>
      <w:r>
        <w:rPr>
          <w:sz w:val="18"/>
          <w:szCs w:val="18"/>
        </w:rPr>
        <w:t>ул. Урицкого, 7</w:t>
      </w:r>
      <w:r w:rsidRPr="00903032">
        <w:rPr>
          <w:sz w:val="18"/>
          <w:szCs w:val="18"/>
        </w:rPr>
        <w:t xml:space="preserve"> </w:t>
      </w:r>
      <w:r w:rsidRPr="00903032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:rsidR="00044D1C" w:rsidRPr="00903032" w:rsidRDefault="00044D1C" w:rsidP="00044D1C">
      <w:pPr>
        <w:ind w:left="708"/>
        <w:rPr>
          <w:sz w:val="18"/>
          <w:szCs w:val="18"/>
        </w:rPr>
      </w:pPr>
      <w:r w:rsidRPr="00903032">
        <w:rPr>
          <w:sz w:val="18"/>
          <w:szCs w:val="18"/>
        </w:rPr>
        <w:t>тел. (39</w:t>
      </w:r>
      <w:r>
        <w:rPr>
          <w:sz w:val="18"/>
          <w:szCs w:val="18"/>
        </w:rPr>
        <w:t>145)  6-46-98</w:t>
      </w:r>
      <w:r w:rsidRPr="00903032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</w:t>
      </w:r>
    </w:p>
    <w:p w:rsidR="00044D1C" w:rsidRPr="00044D1C" w:rsidRDefault="00044D1C" w:rsidP="00044D1C">
      <w:pPr>
        <w:pBdr>
          <w:bottom w:val="single" w:sz="12" w:space="1" w:color="auto"/>
        </w:pBdr>
        <w:ind w:left="708"/>
        <w:rPr>
          <w:sz w:val="18"/>
          <w:szCs w:val="18"/>
          <w:lang w:val="en-US"/>
        </w:rPr>
      </w:pPr>
      <w:proofErr w:type="gramStart"/>
      <w:r w:rsidRPr="00806224">
        <w:rPr>
          <w:sz w:val="18"/>
          <w:szCs w:val="18"/>
          <w:lang w:val="en-US"/>
        </w:rPr>
        <w:t>e</w:t>
      </w:r>
      <w:r w:rsidRPr="00044D1C">
        <w:rPr>
          <w:sz w:val="18"/>
          <w:szCs w:val="18"/>
          <w:lang w:val="en-US"/>
        </w:rPr>
        <w:t>-</w:t>
      </w:r>
      <w:r w:rsidRPr="00806224">
        <w:rPr>
          <w:sz w:val="18"/>
          <w:szCs w:val="18"/>
          <w:lang w:val="en-US"/>
        </w:rPr>
        <w:t>mail</w:t>
      </w:r>
      <w:proofErr w:type="gramEnd"/>
      <w:r w:rsidRPr="00044D1C">
        <w:rPr>
          <w:sz w:val="18"/>
          <w:szCs w:val="18"/>
          <w:lang w:val="en-US"/>
        </w:rPr>
        <w:t xml:space="preserve">: </w:t>
      </w:r>
      <w:r w:rsidRPr="00806224">
        <w:rPr>
          <w:sz w:val="18"/>
          <w:szCs w:val="18"/>
          <w:lang w:val="en-US"/>
        </w:rPr>
        <w:t>alyonushka</w:t>
      </w:r>
      <w:r w:rsidRPr="00044D1C">
        <w:rPr>
          <w:sz w:val="18"/>
          <w:szCs w:val="18"/>
          <w:lang w:val="en-US"/>
        </w:rPr>
        <w:t>@</w:t>
      </w:r>
      <w:r w:rsidRPr="00806224">
        <w:rPr>
          <w:sz w:val="18"/>
          <w:szCs w:val="18"/>
          <w:lang w:val="en-US"/>
        </w:rPr>
        <w:t>krasmail</w:t>
      </w:r>
      <w:r w:rsidRPr="00044D1C">
        <w:rPr>
          <w:sz w:val="18"/>
          <w:szCs w:val="18"/>
          <w:lang w:val="en-US"/>
        </w:rPr>
        <w:t>.</w:t>
      </w:r>
      <w:r w:rsidRPr="00806224">
        <w:rPr>
          <w:sz w:val="18"/>
          <w:szCs w:val="18"/>
          <w:lang w:val="en-US"/>
        </w:rPr>
        <w:t>ru</w:t>
      </w:r>
      <w:r w:rsidRPr="00044D1C">
        <w:rPr>
          <w:sz w:val="18"/>
          <w:szCs w:val="18"/>
          <w:lang w:val="en-US"/>
        </w:rPr>
        <w:tab/>
        <w:t xml:space="preserve">                                                                                                              </w:t>
      </w:r>
    </w:p>
    <w:p w:rsidR="00044D1C" w:rsidRPr="00044D1C" w:rsidRDefault="00044D1C" w:rsidP="00044D1C">
      <w:pPr>
        <w:ind w:left="708"/>
        <w:rPr>
          <w:sz w:val="6"/>
          <w:szCs w:val="6"/>
          <w:lang w:val="en-US"/>
        </w:rPr>
      </w:pPr>
    </w:p>
    <w:p w:rsidR="00044D1C" w:rsidRPr="00044D1C" w:rsidRDefault="00044D1C" w:rsidP="00044D1C">
      <w:pPr>
        <w:ind w:left="708"/>
        <w:rPr>
          <w:sz w:val="26"/>
          <w:szCs w:val="26"/>
          <w:lang w:val="en-US"/>
        </w:rPr>
      </w:pPr>
    </w:p>
    <w:p w:rsidR="00044D1C" w:rsidRDefault="00044D1C" w:rsidP="00044D1C">
      <w:pPr>
        <w:ind w:left="708"/>
        <w:rPr>
          <w:sz w:val="26"/>
          <w:szCs w:val="26"/>
        </w:rPr>
      </w:pPr>
      <w:r>
        <w:rPr>
          <w:sz w:val="26"/>
          <w:szCs w:val="26"/>
        </w:rPr>
        <w:t>Ваша группа: __________________________</w:t>
      </w:r>
    </w:p>
    <w:p w:rsidR="00044D1C" w:rsidRDefault="00044D1C" w:rsidP="00044D1C">
      <w:pPr>
        <w:ind w:left="708"/>
        <w:rPr>
          <w:sz w:val="26"/>
          <w:szCs w:val="26"/>
        </w:rPr>
      </w:pPr>
    </w:p>
    <w:p w:rsidR="00044D1C" w:rsidRDefault="00044D1C" w:rsidP="00044D1C">
      <w:pPr>
        <w:ind w:left="708"/>
        <w:rPr>
          <w:sz w:val="26"/>
          <w:szCs w:val="26"/>
        </w:rPr>
      </w:pPr>
      <w:r>
        <w:rPr>
          <w:sz w:val="26"/>
          <w:szCs w:val="26"/>
        </w:rPr>
        <w:t>Ваши воспитатели: ______________________________________________________________</w:t>
      </w:r>
    </w:p>
    <w:p w:rsidR="00044D1C" w:rsidRDefault="00044D1C" w:rsidP="00044D1C">
      <w:pPr>
        <w:ind w:left="708"/>
        <w:rPr>
          <w:sz w:val="26"/>
          <w:szCs w:val="26"/>
        </w:rPr>
      </w:pPr>
    </w:p>
    <w:p w:rsidR="00044D1C" w:rsidRPr="00D81AC3" w:rsidRDefault="00044D1C" w:rsidP="00044D1C">
      <w:pPr>
        <w:ind w:left="708"/>
        <w:rPr>
          <w:b/>
          <w:sz w:val="26"/>
          <w:szCs w:val="26"/>
        </w:rPr>
      </w:pPr>
      <w:r w:rsidRPr="00D81AC3">
        <w:rPr>
          <w:b/>
          <w:sz w:val="26"/>
          <w:szCs w:val="26"/>
        </w:rPr>
        <w:t>Документы, необходимые для поступления в ДОУ (в папке с файлами):</w:t>
      </w:r>
    </w:p>
    <w:p w:rsidR="00044D1C" w:rsidRPr="00D81AC3" w:rsidRDefault="00044D1C" w:rsidP="00044D1C">
      <w:pPr>
        <w:ind w:left="708"/>
        <w:rPr>
          <w:b/>
          <w:sz w:val="26"/>
          <w:szCs w:val="26"/>
        </w:rPr>
      </w:pPr>
    </w:p>
    <w:p w:rsidR="00044D1C" w:rsidRDefault="00044D1C" w:rsidP="00044D1C">
      <w:pPr>
        <w:numPr>
          <w:ilvl w:val="0"/>
          <w:numId w:val="3"/>
        </w:numPr>
        <w:ind w:left="1428"/>
        <w:rPr>
          <w:sz w:val="26"/>
          <w:szCs w:val="26"/>
        </w:rPr>
      </w:pPr>
      <w:r>
        <w:rPr>
          <w:sz w:val="26"/>
          <w:szCs w:val="26"/>
        </w:rPr>
        <w:t>Копия свидетельства о рождении ребенка – 2 экз.</w:t>
      </w:r>
    </w:p>
    <w:p w:rsidR="00044D1C" w:rsidRDefault="00044D1C" w:rsidP="00044D1C">
      <w:pPr>
        <w:numPr>
          <w:ilvl w:val="0"/>
          <w:numId w:val="3"/>
        </w:numPr>
        <w:ind w:left="1428"/>
        <w:rPr>
          <w:sz w:val="26"/>
          <w:szCs w:val="26"/>
        </w:rPr>
      </w:pPr>
      <w:r>
        <w:rPr>
          <w:sz w:val="26"/>
          <w:szCs w:val="26"/>
        </w:rPr>
        <w:t>Копия свидетельства о рождении  (паспорта) других несовершеннолетних детей – 1 экз.</w:t>
      </w:r>
    </w:p>
    <w:p w:rsidR="00044D1C" w:rsidRDefault="00044D1C" w:rsidP="00044D1C">
      <w:pPr>
        <w:numPr>
          <w:ilvl w:val="0"/>
          <w:numId w:val="3"/>
        </w:numPr>
        <w:ind w:left="1428"/>
        <w:rPr>
          <w:sz w:val="26"/>
          <w:szCs w:val="26"/>
        </w:rPr>
      </w:pPr>
      <w:r>
        <w:rPr>
          <w:sz w:val="26"/>
          <w:szCs w:val="26"/>
        </w:rPr>
        <w:t>Копия паспорта одного из родителя (стр. 2,3,5,17) – 2 экз.</w:t>
      </w:r>
    </w:p>
    <w:p w:rsidR="00044D1C" w:rsidRDefault="00044D1C" w:rsidP="00044D1C">
      <w:pPr>
        <w:numPr>
          <w:ilvl w:val="0"/>
          <w:numId w:val="3"/>
        </w:numPr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Справка о составе семьи (для </w:t>
      </w:r>
      <w:proofErr w:type="gramStart"/>
      <w:r>
        <w:rPr>
          <w:sz w:val="26"/>
          <w:szCs w:val="26"/>
        </w:rPr>
        <w:t>многодетных</w:t>
      </w:r>
      <w:proofErr w:type="gramEnd"/>
      <w:r>
        <w:rPr>
          <w:sz w:val="26"/>
          <w:szCs w:val="26"/>
        </w:rPr>
        <w:t>) – 1 экз.</w:t>
      </w:r>
    </w:p>
    <w:p w:rsidR="00044D1C" w:rsidRDefault="00044D1C" w:rsidP="00044D1C">
      <w:pPr>
        <w:numPr>
          <w:ilvl w:val="0"/>
          <w:numId w:val="3"/>
        </w:numPr>
        <w:ind w:left="1428"/>
        <w:rPr>
          <w:sz w:val="26"/>
          <w:szCs w:val="26"/>
        </w:rPr>
      </w:pPr>
      <w:r>
        <w:rPr>
          <w:sz w:val="26"/>
          <w:szCs w:val="26"/>
        </w:rPr>
        <w:t>Копия страхового медицинского полиса – 1 экз.</w:t>
      </w:r>
    </w:p>
    <w:p w:rsidR="00044D1C" w:rsidRDefault="00044D1C" w:rsidP="00044D1C">
      <w:pPr>
        <w:numPr>
          <w:ilvl w:val="0"/>
          <w:numId w:val="3"/>
        </w:numPr>
        <w:ind w:left="1428"/>
        <w:rPr>
          <w:sz w:val="26"/>
          <w:szCs w:val="26"/>
        </w:rPr>
      </w:pPr>
      <w:r>
        <w:rPr>
          <w:sz w:val="26"/>
          <w:szCs w:val="26"/>
        </w:rPr>
        <w:t>Копия страхового пенсионного свидетельства – 1 экз.</w:t>
      </w:r>
    </w:p>
    <w:p w:rsidR="00044D1C" w:rsidRDefault="00044D1C" w:rsidP="00044D1C">
      <w:pPr>
        <w:numPr>
          <w:ilvl w:val="0"/>
          <w:numId w:val="3"/>
        </w:numPr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Копию пластиковой карты (не </w:t>
      </w:r>
      <w:proofErr w:type="spellStart"/>
      <w:r>
        <w:rPr>
          <w:sz w:val="26"/>
          <w:szCs w:val="26"/>
        </w:rPr>
        <w:t>зарплатную</w:t>
      </w:r>
      <w:proofErr w:type="spellEnd"/>
      <w:r>
        <w:rPr>
          <w:sz w:val="26"/>
          <w:szCs w:val="26"/>
        </w:rPr>
        <w:t>) и лицевой счёт к ней или копию сберегательной книжки (первая страница) – для возврата денежной компенсации.</w:t>
      </w:r>
    </w:p>
    <w:p w:rsidR="00044D1C" w:rsidRPr="00D81AC3" w:rsidRDefault="00044D1C" w:rsidP="00044D1C">
      <w:pPr>
        <w:ind w:left="1428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D81AC3">
        <w:rPr>
          <w:b/>
          <w:sz w:val="26"/>
          <w:szCs w:val="26"/>
        </w:rPr>
        <w:t>Порядок  оформления ребенка в детский сад:</w:t>
      </w:r>
    </w:p>
    <w:p w:rsidR="00044D1C" w:rsidRPr="00D81AC3" w:rsidRDefault="00044D1C" w:rsidP="00044D1C">
      <w:pPr>
        <w:ind w:left="1428"/>
        <w:rPr>
          <w:b/>
          <w:sz w:val="26"/>
          <w:szCs w:val="26"/>
        </w:rPr>
      </w:pP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1.   Предоставить</w:t>
      </w:r>
      <w:r>
        <w:rPr>
          <w:sz w:val="26"/>
          <w:szCs w:val="26"/>
        </w:rPr>
        <w:t xml:space="preserve"> заведующему ДОУ направление, полученное в Управлении образования; д</w:t>
      </w:r>
      <w:r w:rsidRPr="00D81AC3">
        <w:rPr>
          <w:sz w:val="26"/>
          <w:szCs w:val="26"/>
        </w:rPr>
        <w:t>окументы, необходимые для поступ</w:t>
      </w:r>
      <w:r>
        <w:rPr>
          <w:sz w:val="26"/>
          <w:szCs w:val="26"/>
        </w:rPr>
        <w:t>ления в ДОУ (в папке с файлами)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2. Оформить и подписать у заведующей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- договор между учреждением и родителем;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- заявление о зачислении ребенка в детский сад.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3. Сдать старшей медсестре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- медицинскую карту (форма 26/у);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- прививочную карту (форма 63/у);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- копию медицинского полиса.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* все копии принимаются при предъявлении ор</w:t>
      </w:r>
      <w:r>
        <w:rPr>
          <w:sz w:val="26"/>
          <w:szCs w:val="26"/>
        </w:rPr>
        <w:t>и</w:t>
      </w:r>
      <w:r w:rsidRPr="00D81AC3">
        <w:rPr>
          <w:sz w:val="26"/>
          <w:szCs w:val="26"/>
        </w:rPr>
        <w:t>гинала документа.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</w:p>
    <w:p w:rsidR="00044D1C" w:rsidRPr="00D81AC3" w:rsidRDefault="00044D1C" w:rsidP="00044D1C">
      <w:pPr>
        <w:ind w:left="1428"/>
        <w:jc w:val="center"/>
        <w:rPr>
          <w:b/>
          <w:sz w:val="26"/>
          <w:szCs w:val="26"/>
        </w:rPr>
      </w:pPr>
      <w:r w:rsidRPr="00D81AC3">
        <w:rPr>
          <w:b/>
          <w:sz w:val="26"/>
          <w:szCs w:val="26"/>
        </w:rPr>
        <w:t>Для оформления компенсации части родительской платы</w:t>
      </w:r>
    </w:p>
    <w:p w:rsidR="00044D1C" w:rsidRPr="00D81AC3" w:rsidRDefault="00044D1C" w:rsidP="00044D1C">
      <w:pPr>
        <w:ind w:left="1428"/>
        <w:jc w:val="center"/>
        <w:rPr>
          <w:b/>
          <w:sz w:val="26"/>
          <w:szCs w:val="26"/>
        </w:rPr>
      </w:pPr>
      <w:r w:rsidRPr="00D81AC3">
        <w:rPr>
          <w:b/>
          <w:sz w:val="26"/>
          <w:szCs w:val="26"/>
        </w:rPr>
        <w:t>за содержание ребенка в детском саду</w:t>
      </w:r>
    </w:p>
    <w:p w:rsidR="00044D1C" w:rsidRPr="00D81AC3" w:rsidRDefault="00044D1C" w:rsidP="00044D1C">
      <w:pPr>
        <w:ind w:left="1428"/>
        <w:jc w:val="center"/>
        <w:rPr>
          <w:b/>
          <w:sz w:val="26"/>
          <w:szCs w:val="26"/>
        </w:rPr>
      </w:pPr>
      <w:r w:rsidRPr="00D81AC3">
        <w:rPr>
          <w:b/>
          <w:sz w:val="26"/>
          <w:szCs w:val="26"/>
        </w:rPr>
        <w:t>одному из родителей необходимо предоставить</w:t>
      </w:r>
    </w:p>
    <w:p w:rsidR="00044D1C" w:rsidRPr="00D81AC3" w:rsidRDefault="00044D1C" w:rsidP="00044D1C">
      <w:pPr>
        <w:ind w:left="1428"/>
        <w:jc w:val="center"/>
        <w:rPr>
          <w:b/>
          <w:sz w:val="26"/>
          <w:szCs w:val="26"/>
        </w:rPr>
      </w:pPr>
      <w:r w:rsidRPr="00D81AC3">
        <w:rPr>
          <w:b/>
          <w:sz w:val="26"/>
          <w:szCs w:val="26"/>
        </w:rPr>
        <w:t>следующие документы: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- копию документа с номером лицевого счета и реквизитами банка (сберкнижка или пластиковая карта);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- копию паспорта (держателя данной сберкнижки или пластиковой карты) со страницами: "фото", "прописка", "дети"; «семейное положение»;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 xml:space="preserve">- копии свидетельств о рождении детей до 18 лет (по 2 </w:t>
      </w:r>
      <w:proofErr w:type="spellStart"/>
      <w:proofErr w:type="gramStart"/>
      <w:r w:rsidRPr="00D81AC3">
        <w:rPr>
          <w:sz w:val="26"/>
          <w:szCs w:val="26"/>
        </w:rPr>
        <w:t>шт</w:t>
      </w:r>
      <w:proofErr w:type="spellEnd"/>
      <w:proofErr w:type="gramEnd"/>
      <w:r w:rsidRPr="00D81AC3">
        <w:rPr>
          <w:sz w:val="26"/>
          <w:szCs w:val="26"/>
        </w:rPr>
        <w:t>);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lastRenderedPageBreak/>
        <w:t>- копию паспорта детей</w:t>
      </w:r>
      <w:proofErr w:type="gramStart"/>
      <w:r w:rsidRPr="00D81AC3">
        <w:rPr>
          <w:sz w:val="26"/>
          <w:szCs w:val="26"/>
        </w:rPr>
        <w:t xml:space="preserve"> ,</w:t>
      </w:r>
      <w:proofErr w:type="gramEnd"/>
      <w:r w:rsidRPr="00D81AC3">
        <w:rPr>
          <w:sz w:val="26"/>
          <w:szCs w:val="26"/>
        </w:rPr>
        <w:t xml:space="preserve"> достигших 14-летнего возраста со страницами: "фото", "прописка", "дети"; «семейное положение»;</w:t>
      </w:r>
    </w:p>
    <w:p w:rsidR="00044D1C" w:rsidRPr="00D81AC3" w:rsidRDefault="00044D1C" w:rsidP="00044D1C">
      <w:pPr>
        <w:ind w:left="1428"/>
        <w:rPr>
          <w:sz w:val="26"/>
          <w:szCs w:val="26"/>
        </w:rPr>
      </w:pPr>
      <w:r w:rsidRPr="00D81AC3">
        <w:rPr>
          <w:sz w:val="26"/>
          <w:szCs w:val="26"/>
        </w:rPr>
        <w:t>- заполнить по установленной форме заявления для получения компенсации на каждого ребенка, посещающего наш детский сад.</w:t>
      </w:r>
    </w:p>
    <w:p w:rsidR="00044D1C" w:rsidRDefault="00044D1C" w:rsidP="00044D1C">
      <w:pPr>
        <w:ind w:left="1428"/>
        <w:rPr>
          <w:sz w:val="26"/>
          <w:szCs w:val="26"/>
        </w:rPr>
      </w:pPr>
    </w:p>
    <w:p w:rsidR="00044D1C" w:rsidRDefault="00044D1C" w:rsidP="00044D1C">
      <w:pPr>
        <w:ind w:left="708"/>
        <w:rPr>
          <w:sz w:val="26"/>
          <w:szCs w:val="26"/>
        </w:rPr>
      </w:pPr>
    </w:p>
    <w:p w:rsidR="00044D1C" w:rsidRPr="00B93B64" w:rsidRDefault="00044D1C" w:rsidP="00044D1C">
      <w:pPr>
        <w:ind w:left="708"/>
        <w:rPr>
          <w:b/>
          <w:color w:val="FF0000"/>
          <w:sz w:val="26"/>
          <w:szCs w:val="26"/>
        </w:rPr>
      </w:pPr>
      <w:r w:rsidRPr="00B93B64">
        <w:rPr>
          <w:b/>
          <w:sz w:val="26"/>
          <w:szCs w:val="26"/>
        </w:rPr>
        <w:t>Оплата за детский сад</w:t>
      </w:r>
      <w:r>
        <w:rPr>
          <w:sz w:val="26"/>
          <w:szCs w:val="26"/>
        </w:rPr>
        <w:t xml:space="preserve"> производится в Сбербанке или </w:t>
      </w:r>
      <w:r w:rsidRPr="00B93B64">
        <w:rPr>
          <w:b/>
          <w:sz w:val="26"/>
          <w:szCs w:val="26"/>
        </w:rPr>
        <w:t>банке «Кедр» на лицевой счёт детского сада: 031932К9311</w:t>
      </w:r>
    </w:p>
    <w:p w:rsidR="00044D1C" w:rsidRPr="00806224" w:rsidRDefault="00044D1C" w:rsidP="00044D1C">
      <w:pPr>
        <w:ind w:left="708"/>
        <w:rPr>
          <w:color w:val="FF0000"/>
          <w:sz w:val="26"/>
          <w:szCs w:val="26"/>
        </w:rPr>
      </w:pPr>
    </w:p>
    <w:p w:rsidR="00044D1C" w:rsidRDefault="00044D1C" w:rsidP="00044D1C">
      <w:pPr>
        <w:ind w:left="708"/>
        <w:rPr>
          <w:sz w:val="26"/>
          <w:szCs w:val="26"/>
        </w:rPr>
      </w:pPr>
    </w:p>
    <w:p w:rsidR="00044D1C" w:rsidRDefault="00044D1C" w:rsidP="00044D1C">
      <w:pPr>
        <w:ind w:left="708"/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МКДОУ «Детский сад №31 «Аленушка»  </w:t>
      </w:r>
      <w:proofErr w:type="spellStart"/>
      <w:r>
        <w:rPr>
          <w:sz w:val="26"/>
          <w:szCs w:val="26"/>
        </w:rPr>
        <w:t>Мистрюкова</w:t>
      </w:r>
      <w:proofErr w:type="spellEnd"/>
      <w:r>
        <w:rPr>
          <w:sz w:val="26"/>
          <w:szCs w:val="26"/>
        </w:rPr>
        <w:t xml:space="preserve"> Ольга Алексеевна</w:t>
      </w: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04E59" w:rsidRDefault="00004E59"/>
    <w:sectPr w:rsidR="00004E59" w:rsidSect="00B93B64">
      <w:pgSz w:w="11906" w:h="16838"/>
      <w:pgMar w:top="70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D2E"/>
    <w:multiLevelType w:val="hybridMultilevel"/>
    <w:tmpl w:val="0E005B42"/>
    <w:lvl w:ilvl="0" w:tplc="7C822F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C1233"/>
    <w:multiLevelType w:val="hybridMultilevel"/>
    <w:tmpl w:val="B560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938"/>
    <w:multiLevelType w:val="hybridMultilevel"/>
    <w:tmpl w:val="56209672"/>
    <w:lvl w:ilvl="0" w:tplc="7C822F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1C"/>
    <w:rsid w:val="00004E59"/>
    <w:rsid w:val="00044D1C"/>
    <w:rsid w:val="00261F0A"/>
    <w:rsid w:val="004F6168"/>
    <w:rsid w:val="00AE6B8A"/>
    <w:rsid w:val="00C54ED9"/>
    <w:rsid w:val="00E0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2014-10-15T03:26:00Z</dcterms:created>
  <dcterms:modified xsi:type="dcterms:W3CDTF">2014-10-15T03:26:00Z</dcterms:modified>
</cp:coreProperties>
</file>